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3617" w14:textId="77777777" w:rsidR="00452A26" w:rsidRPr="00BB7017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BB7017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14:paraId="4D350ADD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44"/>
        <w:gridCol w:w="7318"/>
      </w:tblGrid>
      <w:tr w:rsidR="00BB7017" w:rsidRPr="0053008E" w14:paraId="63EDB106" w14:textId="77777777" w:rsidTr="00DA44E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7C4E53B1" w14:textId="77777777" w:rsidR="00BB7017" w:rsidRPr="0053008E" w:rsidRDefault="00BB7017" w:rsidP="00DA44EF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BB7017" w:rsidRPr="0053008E" w14:paraId="728928B7" w14:textId="77777777" w:rsidTr="00DA44EF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30AD199C" w14:textId="77777777" w:rsidR="00BB7017" w:rsidRPr="0053008E" w:rsidRDefault="00BB7017" w:rsidP="00DA44EF">
            <w:pPr>
              <w:pStyle w:val="NoSpacing"/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7BBC34C2" w14:textId="77777777" w:rsidR="00BB7017" w:rsidRPr="0053008E" w:rsidRDefault="00BB7017" w:rsidP="00DA44EF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7E40F46D" w14:textId="77777777" w:rsidR="00BB7017" w:rsidRPr="0053008E" w:rsidRDefault="00BB7017" w:rsidP="00DA44EF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1CEE06D7" w14:textId="77777777" w:rsidR="00BB7017" w:rsidRPr="0053008E" w:rsidRDefault="00BB7017" w:rsidP="00DA44EF">
            <w:pPr>
              <w:pStyle w:val="NoSpacing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BB7017" w:rsidRPr="0053008E" w14:paraId="5ADD6C78" w14:textId="77777777" w:rsidTr="00DA44EF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12EBE0AE" w14:textId="77777777" w:rsidR="00BB7017" w:rsidRPr="0053008E" w:rsidRDefault="00BB7017" w:rsidP="00DA44EF">
            <w:pPr>
              <w:pStyle w:val="NoSpacing"/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673" w:type="pct"/>
            <w:shd w:val="clear" w:color="auto" w:fill="FFF2CC" w:themeFill="accent4" w:themeFillTint="33"/>
          </w:tcPr>
          <w:p w14:paraId="7E1731C6" w14:textId="77777777" w:rsidR="00BB7017" w:rsidRPr="0053008E" w:rsidRDefault="00BB7017" w:rsidP="00DA44EF">
            <w:pPr>
              <w:pStyle w:val="NoSpacing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  <w:b/>
              </w:rPr>
              <w:t>Ogrodje</w:t>
            </w:r>
            <w:proofErr w:type="spellEnd"/>
            <w:r>
              <w:rPr>
                <w:rFonts w:asciiTheme="majorHAnsi" w:hAnsiTheme="majorHAnsi" w:cstheme="majorHAnsi"/>
                <w:b/>
              </w:rPr>
              <w:t xml:space="preserve"> IGA</w:t>
            </w:r>
          </w:p>
        </w:tc>
      </w:tr>
      <w:tr w:rsidR="00BB7017" w:rsidRPr="0053008E" w14:paraId="41550AEE" w14:textId="77777777" w:rsidTr="00DA44EF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7B971507" w14:textId="77777777" w:rsidR="00BB7017" w:rsidRPr="0053008E" w:rsidRDefault="00BB7017" w:rsidP="00DA44EF">
            <w:pPr>
              <w:pStyle w:val="NoSpacing"/>
              <w:rPr>
                <w:rFonts w:asciiTheme="majorHAnsi" w:hAnsiTheme="majorHAnsi" w:cstheme="majorHAnsi"/>
                <w:b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6E0E9AC9" w14:textId="77777777" w:rsidR="00BB7017" w:rsidRPr="0053008E" w:rsidRDefault="00BB7017" w:rsidP="00DA44EF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53008E">
              <w:rPr>
                <w:rFonts w:asciiTheme="majorHAnsi" w:hAnsiTheme="majorHAnsi" w:cstheme="majorHAnsi"/>
                <w:lang w:val="sl-SI"/>
              </w:rPr>
              <w:t xml:space="preserve">Predmet javnega naročila </w:t>
            </w:r>
            <w:r w:rsidRPr="00E2747B">
              <w:rPr>
                <w:rFonts w:asciiTheme="majorHAnsi" w:hAnsiTheme="majorHAnsi" w:cstheme="majorHAnsi"/>
                <w:lang w:val="sl-SI"/>
              </w:rPr>
              <w:t xml:space="preserve">je nakup licence ogrodja za upravljanje in administracijo digitalnih identitet (sistem IGA, ang. </w:t>
            </w:r>
            <w:proofErr w:type="spellStart"/>
            <w:r w:rsidRPr="00E2747B">
              <w:rPr>
                <w:rFonts w:asciiTheme="majorHAnsi" w:hAnsiTheme="majorHAnsi" w:cstheme="majorHAnsi"/>
                <w:i/>
                <w:lang w:val="sl-SI"/>
              </w:rPr>
              <w:t>Identity</w:t>
            </w:r>
            <w:proofErr w:type="spellEnd"/>
            <w:r w:rsidRPr="00E2747B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E2747B">
              <w:rPr>
                <w:rFonts w:asciiTheme="majorHAnsi" w:hAnsiTheme="majorHAnsi" w:cstheme="majorHAnsi"/>
                <w:i/>
                <w:lang w:val="sl-SI"/>
              </w:rPr>
              <w:t>Governance</w:t>
            </w:r>
            <w:proofErr w:type="spellEnd"/>
            <w:r w:rsidRPr="00E2747B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E2747B">
              <w:rPr>
                <w:rFonts w:asciiTheme="majorHAnsi" w:hAnsiTheme="majorHAnsi" w:cstheme="majorHAnsi"/>
                <w:i/>
                <w:lang w:val="sl-SI"/>
              </w:rPr>
              <w:t>and</w:t>
            </w:r>
            <w:proofErr w:type="spellEnd"/>
            <w:r w:rsidRPr="00E2747B">
              <w:rPr>
                <w:rFonts w:asciiTheme="majorHAnsi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E2747B">
              <w:rPr>
                <w:rFonts w:asciiTheme="majorHAnsi" w:hAnsiTheme="majorHAnsi" w:cstheme="majorHAnsi"/>
                <w:i/>
                <w:lang w:val="sl-SI"/>
              </w:rPr>
              <w:t>Administration</w:t>
            </w:r>
            <w:proofErr w:type="spellEnd"/>
            <w:r w:rsidRPr="00E2747B">
              <w:rPr>
                <w:rFonts w:asciiTheme="majorHAnsi" w:hAnsiTheme="majorHAnsi" w:cstheme="majorHAnsi"/>
                <w:lang w:val="sl-SI"/>
              </w:rPr>
              <w:t xml:space="preserve">) na javnemu zavodu Arnes, ki ga bo nudil kot orodje za upravljanje identitet svojim upravičenim institucijam (članicam) v federaciji </w:t>
            </w:r>
            <w:proofErr w:type="spellStart"/>
            <w:r w:rsidRPr="00E2747B">
              <w:rPr>
                <w:rFonts w:asciiTheme="majorHAnsi" w:hAnsiTheme="majorHAnsi" w:cstheme="majorHAnsi"/>
                <w:lang w:val="sl-SI"/>
              </w:rPr>
              <w:t>ArnesAAI</w:t>
            </w:r>
            <w:proofErr w:type="spellEnd"/>
            <w:r w:rsidRPr="00E2747B">
              <w:rPr>
                <w:rFonts w:asciiTheme="majorHAnsi" w:hAnsiTheme="majorHAnsi" w:cstheme="majorHAnsi"/>
                <w:lang w:val="sl-SI"/>
              </w:rPr>
              <w:t>.</w:t>
            </w:r>
          </w:p>
        </w:tc>
      </w:tr>
    </w:tbl>
    <w:p w14:paraId="5D56176A" w14:textId="77777777"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ACD334B" w14:textId="19A4DB2D"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BB7017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</w:t>
      </w:r>
      <w:r w:rsidR="00621657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14:paraId="3D35B2C4" w14:textId="77777777"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14:paraId="7F4B998C" w14:textId="77777777" w:rsidTr="00AA6069">
        <w:trPr>
          <w:jc w:val="center"/>
        </w:trPr>
        <w:tc>
          <w:tcPr>
            <w:tcW w:w="729" w:type="pct"/>
            <w:shd w:val="clear" w:color="auto" w:fill="FFC000"/>
            <w:vAlign w:val="center"/>
          </w:tcPr>
          <w:p w14:paraId="5017DFF8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EF813F8" w14:textId="77777777"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4E22F9FE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D6A81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14:paraId="3FDA7286" w14:textId="77777777" w:rsidTr="00AA606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24E8307" w14:textId="77777777"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055E0F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66056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0327C1D8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3A6849C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DE27177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49AC2E91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27442641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C7C5A96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4A9F004C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6D83571A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2B165E5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E0D69E5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50DB31FC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4196A3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6B804FC8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43A457D3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2CA072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7E3B1AAD" w14:textId="7777777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3481A0D8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C045B9A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D29DDB2" w14:textId="77777777" w:rsidTr="00AA6069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C7B693E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58135E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28FCE815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09604453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lastRenderedPageBreak/>
              <w:t>Telefon:</w:t>
            </w:r>
          </w:p>
        </w:tc>
      </w:tr>
    </w:tbl>
    <w:p w14:paraId="5A2AE2AF" w14:textId="77777777"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B37A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6EA8EE60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91E0" w14:textId="77777777"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1" w:name="_Hlk95119971"/>
  </w:p>
  <w:p w14:paraId="4B4F2015" w14:textId="229D4A56" w:rsidR="0028613A" w:rsidRPr="00534AAB" w:rsidRDefault="0028613A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D4591F6" w14:textId="77777777" w:rsidTr="00280A3D">
      <w:tc>
        <w:tcPr>
          <w:tcW w:w="4695" w:type="dxa"/>
          <w:shd w:val="clear" w:color="auto" w:fill="auto"/>
        </w:tcPr>
        <w:bookmarkEnd w:id="1"/>
        <w:p w14:paraId="358E9A1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B99994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0FD8A58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386E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6AC34507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0235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368E7DCA" w14:textId="77777777" w:rsidTr="00397ED6">
      <w:tc>
        <w:tcPr>
          <w:tcW w:w="5046" w:type="dxa"/>
          <w:shd w:val="clear" w:color="auto" w:fill="auto"/>
        </w:tcPr>
        <w:p w14:paraId="0BB07549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0B9036AF" w14:textId="77777777"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137C7A4A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A6F7" w14:textId="1EEFCA57" w:rsidR="0028613A" w:rsidRPr="00534AAB" w:rsidRDefault="00115355" w:rsidP="00BB7017">
    <w:pPr>
      <w:tabs>
        <w:tab w:val="left" w:pos="1210"/>
        <w:tab w:val="left" w:pos="3737"/>
      </w:tabs>
    </w:pPr>
    <w:r>
      <w:tab/>
    </w:r>
    <w:r w:rsidR="00BB7017">
      <w:tab/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5121512D" w14:textId="77777777" w:rsidTr="00280A3D">
      <w:tc>
        <w:tcPr>
          <w:tcW w:w="4630" w:type="dxa"/>
          <w:shd w:val="clear" w:color="auto" w:fill="auto"/>
        </w:tcPr>
        <w:p w14:paraId="237FB0C3" w14:textId="77777777" w:rsidR="00BB7017" w:rsidRDefault="00BB7017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294761AC" w14:textId="77777777" w:rsidR="00BB7017" w:rsidRDefault="00BB7017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0F912701" w14:textId="74ACEE85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1767A09D" w14:textId="70324119" w:rsidR="00BB7017" w:rsidRDefault="00BB7017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DBEA" wp14:editId="198594EC">
                <wp:simplePos x="0" y="0"/>
                <wp:positionH relativeFrom="column">
                  <wp:posOffset>-2722880</wp:posOffset>
                </wp:positionH>
                <wp:positionV relativeFrom="paragraph">
                  <wp:posOffset>-228600</wp:posOffset>
                </wp:positionV>
                <wp:extent cx="5760000" cy="471600"/>
                <wp:effectExtent l="0" t="0" r="0" b="508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000" cy="4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8DDEB37" w14:textId="77777777" w:rsidR="00BB7017" w:rsidRDefault="00BB7017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  <w:p w14:paraId="4E91F999" w14:textId="7D895710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06340916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017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2068C769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21</cp:revision>
  <dcterms:created xsi:type="dcterms:W3CDTF">2021-04-28T08:51:00Z</dcterms:created>
  <dcterms:modified xsi:type="dcterms:W3CDTF">2025-05-08T14:20:00Z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